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46486" w:rsidRDefault="00CA0064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088380" cy="641985"/>
                <wp:effectExtent l="12065" t="9525" r="5080" b="5715"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6419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C73" w:rsidRDefault="00973C73">
                            <w:pPr>
                              <w:spacing w:before="20"/>
                              <w:ind w:left="1757" w:right="1757"/>
                              <w:jc w:val="center"/>
                              <w:rPr>
                                <w:b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GENESYS –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 xml:space="preserve">Conferencing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pacing w:val="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Language Line</w:t>
                            </w:r>
                          </w:p>
                          <w:p w:rsidR="00973C73" w:rsidRDefault="00973C73">
                            <w:pPr>
                              <w:spacing w:before="20"/>
                              <w:ind w:left="1757" w:right="1757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79.4pt;height:5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" fillcolor="blue" strokeweight=".48pt">
                <v:textbox inset="0,0,0,0">
                  <w:txbxContent>
                    <w:p w:rsidR="00973C73" w:rsidRDefault="00973C73">
                      <w:pPr>
                        <w:spacing w:before="20"/>
                        <w:ind w:left="1757" w:right="1757"/>
                        <w:jc w:val="center"/>
                        <w:rPr>
                          <w:b/>
                          <w:color w:val="FFFFFF"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>GENESYS –</w:t>
                      </w:r>
                      <w:r>
                        <w:rPr>
                          <w:b/>
                          <w:color w:val="FFFFFF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Conferencing In</w:t>
                      </w:r>
                      <w:r>
                        <w:rPr>
                          <w:b/>
                          <w:color w:val="FFFFFF"/>
                          <w:spacing w:val="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Language Line</w:t>
                      </w:r>
                    </w:p>
                    <w:p w:rsidR="00973C73" w:rsidRDefault="00973C73">
                      <w:pPr>
                        <w:spacing w:before="20"/>
                        <w:ind w:left="1757" w:right="1757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46486" w:rsidRDefault="00946486">
      <w:pPr>
        <w:pStyle w:val="BodyText"/>
        <w:rPr>
          <w:sz w:val="20"/>
        </w:rPr>
      </w:pPr>
    </w:p>
    <w:p w:rsidR="00946486" w:rsidRDefault="00946486">
      <w:pPr>
        <w:pStyle w:val="BodyText"/>
        <w:spacing w:before="8"/>
        <w:rPr>
          <w:sz w:val="16"/>
        </w:rPr>
      </w:pPr>
    </w:p>
    <w:p w:rsidR="00946486" w:rsidRDefault="00361100">
      <w:pPr>
        <w:spacing w:before="100"/>
        <w:ind w:left="510"/>
        <w:rPr>
          <w:b/>
          <w:sz w:val="26"/>
        </w:rPr>
      </w:pPr>
      <w:r>
        <w:rPr>
          <w:b/>
          <w:sz w:val="26"/>
        </w:rPr>
        <w:t>Follow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steps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conference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z w:val="26"/>
          <w:vertAlign w:val="superscript"/>
        </w:rPr>
        <w:t>rd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party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without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customer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line:</w:t>
      </w:r>
    </w:p>
    <w:p w:rsidR="00946486" w:rsidRDefault="00946486">
      <w:pPr>
        <w:pStyle w:val="BodyText"/>
        <w:rPr>
          <w:b/>
          <w:sz w:val="30"/>
        </w:rPr>
      </w:pPr>
    </w:p>
    <w:p w:rsidR="00946486" w:rsidRDefault="00361100">
      <w:pPr>
        <w:pStyle w:val="ListParagraph"/>
        <w:numPr>
          <w:ilvl w:val="0"/>
          <w:numId w:val="1"/>
        </w:numPr>
        <w:tabs>
          <w:tab w:val="left" w:pos="941"/>
        </w:tabs>
        <w:spacing w:before="205"/>
        <w:ind w:right="1200"/>
        <w:rPr>
          <w:sz w:val="24"/>
        </w:rPr>
      </w:pPr>
      <w:r>
        <w:rPr>
          <w:sz w:val="24"/>
        </w:rPr>
        <w:t>You have a caller on the line and need to conference in a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party (i.e., </w:t>
      </w:r>
      <w:r w:rsidR="002E2F7C">
        <w:rPr>
          <w:sz w:val="24"/>
        </w:rPr>
        <w:t xml:space="preserve">Language Line </w:t>
      </w:r>
      <w:r>
        <w:rPr>
          <w:spacing w:val="-57"/>
          <w:sz w:val="24"/>
        </w:rPr>
        <w:t xml:space="preserve"> </w:t>
      </w:r>
      <w:r>
        <w:rPr>
          <w:sz w:val="24"/>
        </w:rPr>
        <w:t>Solutions)</w:t>
      </w:r>
    </w:p>
    <w:p w:rsidR="00946486" w:rsidRDefault="00946486">
      <w:pPr>
        <w:pStyle w:val="BodyText"/>
        <w:spacing w:before="1"/>
      </w:pPr>
    </w:p>
    <w:p w:rsidR="00946486" w:rsidRDefault="00361100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Click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CONSULT</w:t>
      </w:r>
      <w:r>
        <w:rPr>
          <w:spacing w:val="-1"/>
          <w:sz w:val="24"/>
        </w:rPr>
        <w:t xml:space="preserve"> </w:t>
      </w:r>
      <w:r>
        <w:rPr>
          <w:sz w:val="24"/>
        </w:rPr>
        <w:t>button</w:t>
      </w:r>
    </w:p>
    <w:p w:rsidR="00946486" w:rsidRDefault="00361100">
      <w:pPr>
        <w:pStyle w:val="BodyText"/>
        <w:spacing w:before="11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175630</wp:posOffset>
            </wp:positionV>
            <wp:extent cx="4187094" cy="26670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094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6486" w:rsidRDefault="00946486">
      <w:pPr>
        <w:pStyle w:val="BodyText"/>
        <w:rPr>
          <w:sz w:val="26"/>
        </w:rPr>
      </w:pPr>
    </w:p>
    <w:p w:rsidR="00946486" w:rsidRDefault="00946486">
      <w:pPr>
        <w:pStyle w:val="BodyText"/>
        <w:rPr>
          <w:sz w:val="22"/>
        </w:rPr>
      </w:pPr>
    </w:p>
    <w:p w:rsidR="00946486" w:rsidRDefault="00361100" w:rsidP="00361100">
      <w:pPr>
        <w:pStyle w:val="ListParagraph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sz w:val="24"/>
        </w:rPr>
        <w:t>Enter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 w:rsidR="00716E68">
        <w:rPr>
          <w:sz w:val="24"/>
        </w:rPr>
        <w:t>for Language Line (See chart below county by county)</w:t>
      </w:r>
    </w:p>
    <w:p w:rsidR="00946486" w:rsidRDefault="00361100">
      <w:pPr>
        <w:pStyle w:val="ListParagraph"/>
        <w:numPr>
          <w:ilvl w:val="1"/>
          <w:numId w:val="1"/>
        </w:numPr>
        <w:tabs>
          <w:tab w:val="left" w:pos="1661"/>
        </w:tabs>
        <w:spacing w:before="1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 keypad</w:t>
      </w:r>
      <w:r>
        <w:rPr>
          <w:spacing w:val="-1"/>
          <w:sz w:val="24"/>
        </w:rPr>
        <w:t xml:space="preserve"> </w:t>
      </w:r>
      <w:r>
        <w:rPr>
          <w:sz w:val="24"/>
        </w:rPr>
        <w:t>on your</w:t>
      </w:r>
      <w:r>
        <w:rPr>
          <w:spacing w:val="1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versus in Genesys</w:t>
      </w:r>
    </w:p>
    <w:p w:rsidR="00946486" w:rsidRPr="002E2F7C" w:rsidRDefault="00361100">
      <w:pPr>
        <w:pStyle w:val="ListParagraph"/>
        <w:numPr>
          <w:ilvl w:val="1"/>
          <w:numId w:val="1"/>
        </w:numPr>
        <w:tabs>
          <w:tab w:val="left" w:pos="1661"/>
        </w:tabs>
        <w:ind w:hanging="361"/>
        <w:rPr>
          <w:sz w:val="24"/>
          <w:highlight w:val="yellow"/>
        </w:rPr>
      </w:pPr>
      <w:r w:rsidRPr="002E2F7C">
        <w:rPr>
          <w:sz w:val="24"/>
          <w:highlight w:val="yellow"/>
        </w:rPr>
        <w:t>Do not add</w:t>
      </w:r>
      <w:r w:rsidRPr="002E2F7C">
        <w:rPr>
          <w:spacing w:val="-1"/>
          <w:sz w:val="24"/>
          <w:highlight w:val="yellow"/>
        </w:rPr>
        <w:t xml:space="preserve"> </w:t>
      </w:r>
      <w:r w:rsidRPr="002E2F7C">
        <w:rPr>
          <w:sz w:val="24"/>
          <w:highlight w:val="yellow"/>
        </w:rPr>
        <w:t>the 1 in the phone</w:t>
      </w:r>
      <w:r w:rsidRPr="002E2F7C">
        <w:rPr>
          <w:spacing w:val="-1"/>
          <w:sz w:val="24"/>
          <w:highlight w:val="yellow"/>
        </w:rPr>
        <w:t xml:space="preserve"> </w:t>
      </w:r>
      <w:r w:rsidRPr="002E2F7C">
        <w:rPr>
          <w:sz w:val="24"/>
          <w:highlight w:val="yellow"/>
        </w:rPr>
        <w:t>number</w:t>
      </w:r>
    </w:p>
    <w:p w:rsidR="00946486" w:rsidRDefault="00361100">
      <w:pPr>
        <w:pStyle w:val="BodyText"/>
        <w:spacing w:before="9"/>
        <w:rPr>
          <w:sz w:val="21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174559</wp:posOffset>
            </wp:positionV>
            <wp:extent cx="5901157" cy="236172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157" cy="2361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6486" w:rsidRDefault="00946486">
      <w:pPr>
        <w:rPr>
          <w:sz w:val="21"/>
        </w:rPr>
        <w:sectPr w:rsidR="00946486">
          <w:type w:val="continuous"/>
          <w:pgSz w:w="12240" w:h="15840"/>
          <w:pgMar w:top="1440" w:right="620" w:bottom="280" w:left="1220" w:header="720" w:footer="720" w:gutter="0"/>
          <w:cols w:space="720"/>
        </w:sectPr>
      </w:pPr>
    </w:p>
    <w:p w:rsidR="00946486" w:rsidRDefault="00361100">
      <w:pPr>
        <w:pStyle w:val="ListParagraph"/>
        <w:numPr>
          <w:ilvl w:val="0"/>
          <w:numId w:val="1"/>
        </w:numPr>
        <w:tabs>
          <w:tab w:val="left" w:pos="941"/>
        </w:tabs>
        <w:spacing w:before="99"/>
        <w:ind w:hanging="361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original caller is now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hold.  </w:t>
      </w:r>
    </w:p>
    <w:p w:rsidR="00361100" w:rsidRDefault="00361100" w:rsidP="00361100">
      <w:pPr>
        <w:pStyle w:val="ListParagraph"/>
        <w:numPr>
          <w:ilvl w:val="0"/>
          <w:numId w:val="1"/>
        </w:numPr>
        <w:tabs>
          <w:tab w:val="left" w:pos="941"/>
        </w:tabs>
        <w:spacing w:before="99"/>
        <w:rPr>
          <w:sz w:val="24"/>
        </w:rPr>
      </w:pPr>
      <w:r>
        <w:rPr>
          <w:sz w:val="24"/>
        </w:rPr>
        <w:t>Enter the client ID when prompted.</w:t>
      </w:r>
      <w:r w:rsidR="00716E68">
        <w:rPr>
          <w:sz w:val="24"/>
        </w:rPr>
        <w:t xml:space="preserve">  (See chart below.)</w:t>
      </w:r>
    </w:p>
    <w:p w:rsidR="00361100" w:rsidRDefault="00361100" w:rsidP="00361100">
      <w:pPr>
        <w:pStyle w:val="ListParagraph"/>
        <w:numPr>
          <w:ilvl w:val="0"/>
          <w:numId w:val="1"/>
        </w:numPr>
        <w:tabs>
          <w:tab w:val="left" w:pos="941"/>
        </w:tabs>
        <w:spacing w:before="99"/>
        <w:rPr>
          <w:sz w:val="24"/>
        </w:rPr>
      </w:pPr>
      <w:r>
        <w:rPr>
          <w:sz w:val="24"/>
        </w:rPr>
        <w:t>(DANE IM ONLY) enter the personal code when prompted</w:t>
      </w:r>
      <w:r w:rsidR="00716E68">
        <w:rPr>
          <w:sz w:val="24"/>
        </w:rPr>
        <w:t>.  (See chart below.)</w:t>
      </w:r>
    </w:p>
    <w:p w:rsidR="00361100" w:rsidRDefault="00361100" w:rsidP="00361100">
      <w:pPr>
        <w:pStyle w:val="ListParagraph"/>
        <w:numPr>
          <w:ilvl w:val="0"/>
          <w:numId w:val="1"/>
        </w:numPr>
        <w:tabs>
          <w:tab w:val="left" w:pos="941"/>
        </w:tabs>
        <w:spacing w:before="99"/>
        <w:rPr>
          <w:sz w:val="24"/>
        </w:rPr>
      </w:pPr>
      <w:r>
        <w:rPr>
          <w:sz w:val="24"/>
        </w:rPr>
        <w:t>Press 2 for Other Language (you will be prompted to say the name of the language you want an interpreter for).</w:t>
      </w:r>
    </w:p>
    <w:p w:rsidR="00361100" w:rsidRPr="00361100" w:rsidRDefault="00361100" w:rsidP="00361100">
      <w:pPr>
        <w:pStyle w:val="ListParagraph"/>
        <w:numPr>
          <w:ilvl w:val="0"/>
          <w:numId w:val="1"/>
        </w:numPr>
        <w:tabs>
          <w:tab w:val="left" w:pos="941"/>
        </w:tabs>
        <w:spacing w:before="99"/>
        <w:rPr>
          <w:sz w:val="24"/>
        </w:rPr>
      </w:pPr>
      <w:r>
        <w:rPr>
          <w:sz w:val="24"/>
        </w:rPr>
        <w:t>Let the operator know you have the other party on the line already.</w:t>
      </w:r>
    </w:p>
    <w:p w:rsidR="00946486" w:rsidRDefault="00946486">
      <w:pPr>
        <w:pStyle w:val="BodyText"/>
      </w:pPr>
    </w:p>
    <w:p w:rsidR="00946486" w:rsidRDefault="00361100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Once</w:t>
      </w:r>
      <w:r>
        <w:rPr>
          <w:spacing w:val="-2"/>
          <w:sz w:val="24"/>
        </w:rPr>
        <w:t xml:space="preserve"> </w:t>
      </w:r>
      <w:r>
        <w:rPr>
          <w:sz w:val="24"/>
        </w:rPr>
        <w:t>ready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loop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back in,</w:t>
      </w:r>
      <w:r>
        <w:rPr>
          <w:spacing w:val="1"/>
          <w:sz w:val="24"/>
        </w:rPr>
        <w:t xml:space="preserve"> </w:t>
      </w:r>
      <w:r>
        <w:rPr>
          <w:sz w:val="24"/>
        </w:rPr>
        <w:t>click</w:t>
      </w:r>
      <w:r>
        <w:rPr>
          <w:spacing w:val="-1"/>
          <w:sz w:val="24"/>
        </w:rPr>
        <w:t xml:space="preserve"> </w:t>
      </w:r>
      <w:r>
        <w:rPr>
          <w:sz w:val="24"/>
        </w:rPr>
        <w:t>the INSTANT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</w:t>
      </w:r>
      <w:r>
        <w:rPr>
          <w:spacing w:val="-1"/>
          <w:sz w:val="24"/>
        </w:rPr>
        <w:t xml:space="preserve"> </w:t>
      </w:r>
      <w:r>
        <w:rPr>
          <w:sz w:val="24"/>
        </w:rPr>
        <w:t>button</w:t>
      </w:r>
    </w:p>
    <w:p w:rsidR="00946486" w:rsidRDefault="00361100">
      <w:pPr>
        <w:pStyle w:val="BodyText"/>
        <w:rPr>
          <w:sz w:val="22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175939</wp:posOffset>
            </wp:positionV>
            <wp:extent cx="4514717" cy="35623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717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6486" w:rsidRDefault="00946486">
      <w:pPr>
        <w:pStyle w:val="BodyText"/>
        <w:rPr>
          <w:sz w:val="26"/>
        </w:rPr>
      </w:pPr>
    </w:p>
    <w:p w:rsidR="00716E68" w:rsidRDefault="00716E68">
      <w:pPr>
        <w:rPr>
          <w:sz w:val="24"/>
          <w:szCs w:val="24"/>
        </w:rPr>
      </w:pPr>
      <w:r>
        <w:br w:type="page"/>
      </w:r>
    </w:p>
    <w:p w:rsidR="00946486" w:rsidRDefault="00946486">
      <w:pPr>
        <w:pStyle w:val="BodyText"/>
        <w:spacing w:before="7"/>
      </w:pPr>
    </w:p>
    <w:p w:rsidR="00946486" w:rsidRDefault="00361100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1"/>
          <w:sz w:val="24"/>
        </w:rPr>
        <w:t xml:space="preserve"> </w:t>
      </w:r>
      <w:r>
        <w:rPr>
          <w:sz w:val="24"/>
        </w:rPr>
        <w:t>party’s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add them to the</w:t>
      </w:r>
      <w:r>
        <w:rPr>
          <w:spacing w:val="-1"/>
          <w:sz w:val="24"/>
        </w:rPr>
        <w:t xml:space="preserve"> </w:t>
      </w:r>
      <w:r>
        <w:rPr>
          <w:sz w:val="24"/>
        </w:rPr>
        <w:t>call</w:t>
      </w:r>
    </w:p>
    <w:p w:rsidR="00946486" w:rsidRDefault="00361100">
      <w:pPr>
        <w:pStyle w:val="BodyText"/>
        <w:spacing w:before="10"/>
        <w:rPr>
          <w:sz w:val="21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175305</wp:posOffset>
            </wp:positionV>
            <wp:extent cx="5542366" cy="316839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366" cy="3168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1100" w:rsidRDefault="00361100" w:rsidP="00716E68">
      <w:pPr>
        <w:rPr>
          <w:sz w:val="21"/>
        </w:rPr>
      </w:pPr>
    </w:p>
    <w:p w:rsidR="00361100" w:rsidRDefault="00517F00" w:rsidP="00517F00">
      <w:pPr>
        <w:pStyle w:val="ListParagraph"/>
        <w:numPr>
          <w:ilvl w:val="0"/>
          <w:numId w:val="1"/>
        </w:numPr>
        <w:rPr>
          <w:sz w:val="21"/>
        </w:rPr>
      </w:pPr>
      <w:r>
        <w:rPr>
          <w:sz w:val="21"/>
        </w:rPr>
        <w:t>When it is time to do the Automated Telephonic Signature, hit the insta</w:t>
      </w:r>
      <w:r w:rsidR="0069642E">
        <w:rPr>
          <w:sz w:val="21"/>
        </w:rPr>
        <w:t>nt conference button and select ATS Other for the language on the star (favorites) menu:</w:t>
      </w:r>
    </w:p>
    <w:p w:rsidR="00361100" w:rsidRPr="00361100" w:rsidRDefault="00973C73" w:rsidP="00361100">
      <w:pPr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6AECD" wp14:editId="1FDCD9FF">
                <wp:simplePos x="0" y="0"/>
                <wp:positionH relativeFrom="column">
                  <wp:posOffset>1573126</wp:posOffset>
                </wp:positionH>
                <wp:positionV relativeFrom="paragraph">
                  <wp:posOffset>1392382</wp:posOffset>
                </wp:positionV>
                <wp:extent cx="1191491" cy="159635"/>
                <wp:effectExtent l="0" t="247650" r="0" b="24066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8580" flipV="1">
                          <a:off x="0" y="0"/>
                          <a:ext cx="1191491" cy="15963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E2D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123.85pt;margin-top:109.65pt;width:93.8pt;height:12.55pt;rotation:1639951fd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" adj="20153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3318856</wp:posOffset>
                </wp:positionH>
                <wp:positionV relativeFrom="paragraph">
                  <wp:posOffset>1856220</wp:posOffset>
                </wp:positionV>
                <wp:extent cx="1032163" cy="159328"/>
                <wp:effectExtent l="19050" t="19050" r="15875" b="3175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32163" cy="15932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4B355" id="Right Arrow 8" o:spid="_x0000_s1026" type="#_x0000_t13" style="position:absolute;margin-left:261.35pt;margin-top:146.15pt;width:81.25pt;height:12.5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" adj="19933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1376911</wp:posOffset>
                </wp:positionH>
                <wp:positionV relativeFrom="paragraph">
                  <wp:posOffset>872720</wp:posOffset>
                </wp:positionV>
                <wp:extent cx="1191491" cy="159635"/>
                <wp:effectExtent l="0" t="247650" r="0" b="24066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8580" flipV="1">
                          <a:off x="0" y="0"/>
                          <a:ext cx="1191491" cy="1596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E9D31" id="Right Arrow 6" o:spid="_x0000_s1026" type="#_x0000_t13" style="position:absolute;margin-left:108.4pt;margin-top:68.7pt;width:93.8pt;height:12.55pt;rotation:1639951fd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" adj="20153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7EAB037C" wp14:editId="6C7F1EA5">
            <wp:extent cx="6604000" cy="3576955"/>
            <wp:effectExtent l="0" t="0" r="635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100" w:rsidRPr="00361100" w:rsidRDefault="00361100" w:rsidP="00361100">
      <w:pPr>
        <w:rPr>
          <w:sz w:val="21"/>
        </w:rPr>
      </w:pPr>
    </w:p>
    <w:p w:rsidR="00361100" w:rsidRPr="00361100" w:rsidRDefault="00361100" w:rsidP="00361100">
      <w:pPr>
        <w:rPr>
          <w:sz w:val="21"/>
        </w:rPr>
      </w:pPr>
    </w:p>
    <w:p w:rsidR="00361100" w:rsidRPr="00361100" w:rsidRDefault="00361100" w:rsidP="00361100">
      <w:pPr>
        <w:rPr>
          <w:sz w:val="21"/>
        </w:rPr>
      </w:pPr>
    </w:p>
    <w:p w:rsidR="00361100" w:rsidRPr="00361100" w:rsidRDefault="00361100" w:rsidP="00361100">
      <w:pPr>
        <w:rPr>
          <w:sz w:val="21"/>
        </w:rPr>
      </w:pPr>
    </w:p>
    <w:p w:rsidR="00361100" w:rsidRPr="00361100" w:rsidRDefault="00361100" w:rsidP="00361100">
      <w:pPr>
        <w:rPr>
          <w:sz w:val="21"/>
        </w:rPr>
      </w:pPr>
    </w:p>
    <w:p w:rsidR="00361100" w:rsidRPr="00361100" w:rsidRDefault="00361100" w:rsidP="00361100">
      <w:pPr>
        <w:rPr>
          <w:sz w:val="21"/>
        </w:rPr>
      </w:pPr>
    </w:p>
    <w:p w:rsidR="00946486" w:rsidRPr="00361100" w:rsidRDefault="00946486" w:rsidP="00361100">
      <w:pPr>
        <w:rPr>
          <w:sz w:val="21"/>
        </w:rPr>
        <w:sectPr w:rsidR="00946486" w:rsidRPr="00361100">
          <w:pgSz w:w="12240" w:h="15840"/>
          <w:pgMar w:top="1340" w:right="620" w:bottom="280" w:left="1220" w:header="720" w:footer="720" w:gutter="0"/>
          <w:cols w:space="720"/>
        </w:sectPr>
      </w:pPr>
    </w:p>
    <w:p w:rsidR="00946486" w:rsidRDefault="00361100">
      <w:pPr>
        <w:pStyle w:val="ListParagraph"/>
        <w:numPr>
          <w:ilvl w:val="0"/>
          <w:numId w:val="1"/>
        </w:numPr>
        <w:tabs>
          <w:tab w:val="left" w:pos="941"/>
        </w:tabs>
        <w:spacing w:before="79"/>
        <w:ind w:hanging="361"/>
        <w:rPr>
          <w:sz w:val="24"/>
        </w:rPr>
      </w:pPr>
      <w:r>
        <w:rPr>
          <w:sz w:val="24"/>
        </w:rPr>
        <w:lastRenderedPageBreak/>
        <w:t>All</w:t>
      </w:r>
      <w:r>
        <w:rPr>
          <w:spacing w:val="-1"/>
          <w:sz w:val="24"/>
        </w:rPr>
        <w:t xml:space="preserve"> </w:t>
      </w:r>
      <w:r w:rsidR="00973C73">
        <w:rPr>
          <w:sz w:val="24"/>
        </w:rPr>
        <w:t>4</w:t>
      </w:r>
      <w:r>
        <w:rPr>
          <w:sz w:val="24"/>
        </w:rPr>
        <w:t xml:space="preserve"> parties will</w:t>
      </w:r>
      <w:r>
        <w:rPr>
          <w:spacing w:val="-1"/>
          <w:sz w:val="24"/>
        </w:rPr>
        <w:t xml:space="preserve"> </w:t>
      </w:r>
      <w:r>
        <w:rPr>
          <w:sz w:val="24"/>
        </w:rPr>
        <w:t>now be on</w:t>
      </w:r>
      <w:r>
        <w:rPr>
          <w:spacing w:val="-1"/>
          <w:sz w:val="24"/>
        </w:rPr>
        <w:t xml:space="preserve"> </w:t>
      </w:r>
      <w:r>
        <w:rPr>
          <w:sz w:val="24"/>
        </w:rPr>
        <w:t>the line.</w:t>
      </w:r>
    </w:p>
    <w:p w:rsidR="00946486" w:rsidRPr="00973C73" w:rsidRDefault="00716E68" w:rsidP="00973C73">
      <w:pPr>
        <w:pStyle w:val="ListParagraph"/>
        <w:numPr>
          <w:ilvl w:val="0"/>
          <w:numId w:val="1"/>
        </w:numPr>
        <w:tabs>
          <w:tab w:val="left" w:pos="941"/>
        </w:tabs>
        <w:spacing w:before="79"/>
        <w:ind w:hanging="361"/>
        <w:rPr>
          <w:sz w:val="26"/>
        </w:rPr>
      </w:pPr>
      <w:r>
        <w:rPr>
          <w:sz w:val="24"/>
        </w:rPr>
        <w:t>Note that unlike other ATS signatures that are recorded, there are no pre-recorded scripts for language options other than Hmong, Spanish and English.  Read the text from the Generate Summary screen for all sections</w:t>
      </w:r>
      <w:r w:rsidR="00973C73">
        <w:rPr>
          <w:sz w:val="24"/>
        </w:rPr>
        <w:t>.</w:t>
      </w:r>
    </w:p>
    <w:p w:rsidR="00946486" w:rsidRDefault="00946486">
      <w:pPr>
        <w:pStyle w:val="BodyText"/>
        <w:rPr>
          <w:sz w:val="26"/>
        </w:rPr>
      </w:pPr>
    </w:p>
    <w:p w:rsidR="00946486" w:rsidRDefault="00361100">
      <w:pPr>
        <w:pStyle w:val="BodyText"/>
        <w:spacing w:before="230"/>
        <w:ind w:left="220" w:right="894"/>
      </w:pPr>
      <w:r>
        <w:rPr>
          <w:b/>
          <w:color w:val="0000FF"/>
          <w:u w:val="single" w:color="0000FF"/>
        </w:rPr>
        <w:t>NOTE</w:t>
      </w:r>
      <w:r>
        <w:rPr>
          <w:b/>
          <w:color w:val="0000FF"/>
        </w:rPr>
        <w:t>:</w:t>
      </w:r>
      <w:r>
        <w:rPr>
          <w:b/>
          <w:color w:val="0000FF"/>
          <w:spacing w:val="1"/>
        </w:rPr>
        <w:t xml:space="preserve"> </w:t>
      </w:r>
      <w:r>
        <w:t>If you do not need to speak privately to the 3</w:t>
      </w:r>
      <w:r>
        <w:rPr>
          <w:vertAlign w:val="superscript"/>
        </w:rPr>
        <w:t>rd</w:t>
      </w:r>
      <w:r>
        <w:t xml:space="preserve"> party, you can simply click the</w:t>
      </w:r>
      <w:r>
        <w:rPr>
          <w:spacing w:val="-57"/>
        </w:rPr>
        <w:t xml:space="preserve"> </w:t>
      </w:r>
      <w:r>
        <w:t>INSTANT</w:t>
      </w:r>
      <w:r>
        <w:rPr>
          <w:spacing w:val="-2"/>
        </w:rPr>
        <w:t xml:space="preserve"> </w:t>
      </w:r>
      <w:r>
        <w:t>CONFERENCE button to loop in</w:t>
      </w:r>
      <w:r>
        <w:rPr>
          <w:spacing w:val="-1"/>
        </w:rPr>
        <w:t xml:space="preserve"> </w:t>
      </w:r>
      <w:r>
        <w:t>everyone</w:t>
      </w:r>
      <w:r>
        <w:rPr>
          <w:spacing w:val="-2"/>
        </w:rPr>
        <w:t xml:space="preserve"> </w:t>
      </w:r>
      <w:r>
        <w:t>immediately.</w:t>
      </w:r>
    </w:p>
    <w:p w:rsidR="00973C73" w:rsidRDefault="00973C73">
      <w:pPr>
        <w:pStyle w:val="BodyText"/>
        <w:spacing w:before="230"/>
        <w:ind w:left="220" w:right="894"/>
      </w:pPr>
    </w:p>
    <w:p w:rsidR="00973C73" w:rsidRDefault="00973C73">
      <w:pPr>
        <w:pStyle w:val="BodyText"/>
        <w:spacing w:before="230"/>
        <w:ind w:left="220" w:right="894"/>
      </w:pPr>
      <w:r>
        <w:t>CHART FOR COUNTY NUMBERS/CODES FOR LANGUAGE LINE:</w:t>
      </w:r>
    </w:p>
    <w:p w:rsidR="00973C73" w:rsidRPr="00973C73" w:rsidRDefault="00973C73" w:rsidP="00973C73">
      <w:pPr>
        <w:pStyle w:val="BodyText"/>
        <w:spacing w:before="230"/>
        <w:ind w:right="894"/>
        <w:rPr>
          <w:b/>
        </w:rPr>
      </w:pPr>
      <w:r w:rsidRPr="00973C73">
        <w:rPr>
          <w:b/>
        </w:rPr>
        <w:t xml:space="preserve">DANE County </w:t>
      </w:r>
    </w:p>
    <w:p w:rsidR="00973C73" w:rsidRDefault="00973C73" w:rsidP="00973C73">
      <w:pPr>
        <w:pStyle w:val="BodyText"/>
        <w:spacing w:before="230"/>
        <w:ind w:left="580" w:right="894"/>
      </w:pPr>
      <w:r>
        <w:t xml:space="preserve">Call for language interpreter by using Language Line: 1-877-261-6608.  Once connected to the Language Line: </w:t>
      </w:r>
    </w:p>
    <w:p w:rsidR="00973C73" w:rsidRDefault="00973C73" w:rsidP="00973C73">
      <w:pPr>
        <w:pStyle w:val="BodyText"/>
        <w:numPr>
          <w:ilvl w:val="0"/>
          <w:numId w:val="3"/>
        </w:numPr>
        <w:spacing w:before="230"/>
        <w:ind w:right="894"/>
      </w:pPr>
      <w:r>
        <w:t xml:space="preserve"> Enter 6 digit client ID: 531092 </w:t>
      </w:r>
    </w:p>
    <w:p w:rsidR="00973C73" w:rsidRDefault="00973C73" w:rsidP="00973C73">
      <w:pPr>
        <w:pStyle w:val="BodyText"/>
        <w:numPr>
          <w:ilvl w:val="0"/>
          <w:numId w:val="3"/>
        </w:numPr>
        <w:spacing w:before="230"/>
        <w:ind w:right="894"/>
      </w:pPr>
      <w:r>
        <w:t xml:space="preserve">Press 2 for other language (you will be prompted to say the name of the language you need) </w:t>
      </w:r>
    </w:p>
    <w:p w:rsidR="00973C73" w:rsidRDefault="00973C73" w:rsidP="00973C73">
      <w:pPr>
        <w:pStyle w:val="BodyText"/>
        <w:numPr>
          <w:ilvl w:val="0"/>
          <w:numId w:val="3"/>
        </w:numPr>
        <w:spacing w:before="230"/>
        <w:ind w:right="894"/>
      </w:pPr>
      <w:r>
        <w:t xml:space="preserve">Let the operator know if you would like to connect to multiple parties </w:t>
      </w:r>
    </w:p>
    <w:p w:rsidR="00EB3D33" w:rsidRDefault="00973C73" w:rsidP="00973C73">
      <w:pPr>
        <w:pStyle w:val="BodyText"/>
        <w:numPr>
          <w:ilvl w:val="0"/>
          <w:numId w:val="3"/>
        </w:numPr>
        <w:spacing w:before="230"/>
        <w:ind w:right="894"/>
      </w:pPr>
      <w:r>
        <w:t xml:space="preserve">Dane ERS enter 27500 code (IM) </w:t>
      </w:r>
    </w:p>
    <w:p w:rsidR="00EB3D33" w:rsidRDefault="00EB3D33" w:rsidP="00973C73">
      <w:pPr>
        <w:pStyle w:val="BodyText"/>
        <w:numPr>
          <w:ilvl w:val="0"/>
          <w:numId w:val="3"/>
        </w:numPr>
        <w:spacing w:before="230"/>
        <w:ind w:right="894"/>
      </w:pPr>
      <w:r>
        <w:t>Follow the remaining steps above.</w:t>
      </w:r>
    </w:p>
    <w:p w:rsidR="00973C73" w:rsidRDefault="00973C73" w:rsidP="00EB3D33">
      <w:pPr>
        <w:pStyle w:val="BodyText"/>
        <w:spacing w:before="230"/>
        <w:ind w:right="894"/>
      </w:pPr>
      <w:r w:rsidRPr="00EB3D33">
        <w:rPr>
          <w:b/>
        </w:rPr>
        <w:t>Adam County</w:t>
      </w:r>
      <w:r>
        <w:t xml:space="preserve"> </w:t>
      </w:r>
    </w:p>
    <w:p w:rsidR="00973C73" w:rsidRDefault="00973C73" w:rsidP="00973C73">
      <w:pPr>
        <w:pStyle w:val="BodyText"/>
        <w:spacing w:before="230"/>
        <w:ind w:right="894"/>
      </w:pPr>
      <w:r>
        <w:t xml:space="preserve">Call for language interpreter by using Language Line: 1-866-874-3972. Once connected to the Language Line: </w:t>
      </w:r>
    </w:p>
    <w:p w:rsidR="00973C73" w:rsidRDefault="00973C73" w:rsidP="00973C73">
      <w:pPr>
        <w:pStyle w:val="BodyText"/>
        <w:numPr>
          <w:ilvl w:val="0"/>
          <w:numId w:val="4"/>
        </w:numPr>
        <w:spacing w:before="230"/>
        <w:ind w:right="894"/>
      </w:pPr>
      <w:r>
        <w:t xml:space="preserve"> Enter your 6 digits client: ______________ </w:t>
      </w:r>
    </w:p>
    <w:p w:rsidR="00973C73" w:rsidRDefault="00973C73" w:rsidP="00973C73">
      <w:pPr>
        <w:pStyle w:val="BodyText"/>
        <w:numPr>
          <w:ilvl w:val="0"/>
          <w:numId w:val="4"/>
        </w:numPr>
        <w:spacing w:before="230"/>
        <w:ind w:right="894"/>
      </w:pPr>
      <w:r>
        <w:t xml:space="preserve">Press 2 for other language (you will be prompted to say the name of the language you need) </w:t>
      </w:r>
    </w:p>
    <w:p w:rsidR="00973C73" w:rsidRDefault="00973C73" w:rsidP="00973C73">
      <w:pPr>
        <w:pStyle w:val="BodyText"/>
        <w:numPr>
          <w:ilvl w:val="0"/>
          <w:numId w:val="4"/>
        </w:numPr>
        <w:spacing w:before="230"/>
        <w:ind w:right="894"/>
      </w:pPr>
      <w:r>
        <w:t xml:space="preserve">Let the operator know if you would like to connect to multiple parties </w:t>
      </w:r>
    </w:p>
    <w:p w:rsidR="0061465F" w:rsidRDefault="0061465F" w:rsidP="00973C73">
      <w:pPr>
        <w:pStyle w:val="BodyText"/>
        <w:numPr>
          <w:ilvl w:val="0"/>
          <w:numId w:val="4"/>
        </w:numPr>
        <w:spacing w:before="230"/>
        <w:ind w:right="894"/>
      </w:pPr>
      <w:r>
        <w:t>Follow the rest of the steps above.</w:t>
      </w:r>
    </w:p>
    <w:p w:rsidR="00973C73" w:rsidRPr="00973C73" w:rsidRDefault="00973C73" w:rsidP="00973C73">
      <w:pPr>
        <w:pStyle w:val="BodyText"/>
        <w:spacing w:before="230"/>
        <w:ind w:right="894"/>
        <w:rPr>
          <w:b/>
        </w:rPr>
      </w:pPr>
      <w:r w:rsidRPr="00973C73">
        <w:rPr>
          <w:b/>
        </w:rPr>
        <w:t>Columbia County</w:t>
      </w:r>
    </w:p>
    <w:p w:rsidR="00973C73" w:rsidRDefault="00973C73" w:rsidP="00973C73">
      <w:pPr>
        <w:pStyle w:val="BodyText"/>
        <w:spacing w:before="230"/>
        <w:ind w:right="894"/>
      </w:pPr>
      <w:r>
        <w:t xml:space="preserve">Call for language interpreter by dialing: 1-800-225-5254 </w:t>
      </w:r>
      <w:proofErr w:type="gramStart"/>
      <w:r>
        <w:t>Once</w:t>
      </w:r>
      <w:proofErr w:type="gramEnd"/>
      <w:r>
        <w:t xml:space="preserve"> connected, tell them: </w:t>
      </w:r>
    </w:p>
    <w:p w:rsidR="00973C73" w:rsidRDefault="00973C73" w:rsidP="0061465F">
      <w:pPr>
        <w:pStyle w:val="BodyText"/>
        <w:numPr>
          <w:ilvl w:val="0"/>
          <w:numId w:val="5"/>
        </w:numPr>
        <w:spacing w:before="230"/>
        <w:ind w:right="894"/>
      </w:pPr>
      <w:r>
        <w:t xml:space="preserve">Your 9 digits client ID code: _______________ </w:t>
      </w:r>
    </w:p>
    <w:p w:rsidR="0061465F" w:rsidRDefault="00973C73" w:rsidP="00973C73">
      <w:pPr>
        <w:pStyle w:val="BodyText"/>
        <w:numPr>
          <w:ilvl w:val="0"/>
          <w:numId w:val="5"/>
        </w:numPr>
        <w:spacing w:before="230"/>
        <w:ind w:right="894"/>
      </w:pPr>
      <w:r>
        <w:t xml:space="preserve">You are calling from Columbia County Health and Human Services </w:t>
      </w:r>
    </w:p>
    <w:p w:rsidR="0061465F" w:rsidRDefault="0061465F" w:rsidP="00973C73">
      <w:pPr>
        <w:pStyle w:val="BodyText"/>
        <w:numPr>
          <w:ilvl w:val="0"/>
          <w:numId w:val="5"/>
        </w:numPr>
        <w:spacing w:before="230"/>
        <w:ind w:right="894"/>
      </w:pPr>
      <w:r>
        <w:t xml:space="preserve">Tell the line what </w:t>
      </w:r>
      <w:r w:rsidR="00973C73">
        <w:t xml:space="preserve">language that you need </w:t>
      </w:r>
    </w:p>
    <w:p w:rsidR="0061465F" w:rsidRDefault="00973C73" w:rsidP="00973C73">
      <w:pPr>
        <w:pStyle w:val="BodyText"/>
        <w:numPr>
          <w:ilvl w:val="0"/>
          <w:numId w:val="5"/>
        </w:numPr>
        <w:spacing w:before="230"/>
        <w:ind w:right="894"/>
      </w:pPr>
      <w:r>
        <w:t xml:space="preserve">Your name and Division </w:t>
      </w:r>
    </w:p>
    <w:p w:rsidR="0061465F" w:rsidRDefault="00973C73" w:rsidP="00973C73">
      <w:pPr>
        <w:pStyle w:val="BodyText"/>
        <w:numPr>
          <w:ilvl w:val="0"/>
          <w:numId w:val="5"/>
        </w:numPr>
        <w:spacing w:before="230"/>
        <w:ind w:right="894"/>
      </w:pPr>
      <w:r>
        <w:lastRenderedPageBreak/>
        <w:t xml:space="preserve">5. Let the operator know if you would like to connect to multiple parties (call a patient/client at home for example) </w:t>
      </w:r>
    </w:p>
    <w:p w:rsidR="0061465F" w:rsidRDefault="0061465F" w:rsidP="00973C73">
      <w:pPr>
        <w:pStyle w:val="BodyText"/>
        <w:numPr>
          <w:ilvl w:val="0"/>
          <w:numId w:val="5"/>
        </w:numPr>
        <w:spacing w:before="230"/>
        <w:ind w:right="894"/>
      </w:pPr>
      <w:r>
        <w:t>Follow the rest of the steps above.</w:t>
      </w:r>
    </w:p>
    <w:p w:rsidR="0061465F" w:rsidRDefault="00973C73" w:rsidP="0061465F">
      <w:pPr>
        <w:pStyle w:val="BodyText"/>
        <w:spacing w:before="230"/>
        <w:ind w:right="894"/>
      </w:pPr>
      <w:r w:rsidRPr="0061465F">
        <w:rPr>
          <w:b/>
        </w:rPr>
        <w:t>Dodge County</w:t>
      </w:r>
      <w:r>
        <w:t xml:space="preserve"> </w:t>
      </w:r>
    </w:p>
    <w:p w:rsidR="0061465F" w:rsidRDefault="00973C73" w:rsidP="0061465F">
      <w:pPr>
        <w:pStyle w:val="BodyText"/>
        <w:spacing w:before="230"/>
        <w:ind w:right="894"/>
      </w:pPr>
      <w:r>
        <w:t xml:space="preserve">Call for language interpreter by using SWITS: 1-262-740-2590 SWITS (Southern WI Interpreting &amp; Translation Services) at 262.740.2590 </w:t>
      </w:r>
    </w:p>
    <w:p w:rsidR="0061465F" w:rsidRDefault="00973C73" w:rsidP="0061465F">
      <w:pPr>
        <w:pStyle w:val="BodyText"/>
        <w:numPr>
          <w:ilvl w:val="0"/>
          <w:numId w:val="8"/>
        </w:numPr>
        <w:spacing w:before="230"/>
        <w:ind w:right="894"/>
      </w:pPr>
      <w:r>
        <w:t xml:space="preserve">Let the operator know if you would like to connect to multiple parties </w:t>
      </w:r>
    </w:p>
    <w:p w:rsidR="0061465F" w:rsidRDefault="0061465F" w:rsidP="0061465F">
      <w:pPr>
        <w:pStyle w:val="BodyText"/>
        <w:numPr>
          <w:ilvl w:val="0"/>
          <w:numId w:val="8"/>
        </w:numPr>
        <w:spacing w:before="230"/>
        <w:ind w:right="894"/>
      </w:pPr>
      <w:r>
        <w:t>Follow the rest of the steps above.</w:t>
      </w:r>
    </w:p>
    <w:p w:rsidR="0061465F" w:rsidRDefault="00973C73" w:rsidP="0061465F">
      <w:pPr>
        <w:pStyle w:val="BodyText"/>
        <w:spacing w:before="230"/>
        <w:ind w:right="894"/>
      </w:pPr>
      <w:r w:rsidRPr="0061465F">
        <w:rPr>
          <w:b/>
        </w:rPr>
        <w:t>Juneau County</w:t>
      </w:r>
      <w:r>
        <w:t xml:space="preserve"> </w:t>
      </w:r>
    </w:p>
    <w:p w:rsidR="0061465F" w:rsidRDefault="00973C73" w:rsidP="0061465F">
      <w:pPr>
        <w:pStyle w:val="BodyText"/>
        <w:spacing w:before="230"/>
        <w:ind w:right="894"/>
      </w:pPr>
      <w:r>
        <w:t xml:space="preserve">Call for language interpreter by using Language Line at: 1-877-245-0386 </w:t>
      </w:r>
      <w:proofErr w:type="gramStart"/>
      <w:r>
        <w:t>Once</w:t>
      </w:r>
      <w:proofErr w:type="gramEnd"/>
      <w:r>
        <w:t xml:space="preserve"> connected to the Language Line: </w:t>
      </w:r>
    </w:p>
    <w:p w:rsidR="0061465F" w:rsidRDefault="00973C73" w:rsidP="0061465F">
      <w:pPr>
        <w:pStyle w:val="BodyText"/>
        <w:numPr>
          <w:ilvl w:val="0"/>
          <w:numId w:val="9"/>
        </w:numPr>
        <w:spacing w:before="230"/>
        <w:ind w:right="894"/>
      </w:pPr>
      <w:r>
        <w:t xml:space="preserve"> Enter 6 digits client ID:___________ </w:t>
      </w:r>
    </w:p>
    <w:p w:rsidR="0061465F" w:rsidRDefault="00973C73" w:rsidP="0061465F">
      <w:pPr>
        <w:pStyle w:val="BodyText"/>
        <w:numPr>
          <w:ilvl w:val="0"/>
          <w:numId w:val="9"/>
        </w:numPr>
        <w:spacing w:before="230"/>
        <w:ind w:right="894"/>
      </w:pPr>
      <w:r>
        <w:t xml:space="preserve">Press 1 for Spanish and 2 for other language (you will be prompted to say the name of the language you need) </w:t>
      </w:r>
    </w:p>
    <w:p w:rsidR="0061465F" w:rsidRDefault="00973C73" w:rsidP="0061465F">
      <w:pPr>
        <w:pStyle w:val="BodyText"/>
        <w:numPr>
          <w:ilvl w:val="0"/>
          <w:numId w:val="9"/>
        </w:numPr>
        <w:spacing w:before="230"/>
        <w:ind w:right="894"/>
      </w:pPr>
      <w:r>
        <w:t xml:space="preserve">Let the operator know if you would like to connect to multiple parties </w:t>
      </w:r>
    </w:p>
    <w:p w:rsidR="0061465F" w:rsidRDefault="0061465F" w:rsidP="0061465F">
      <w:pPr>
        <w:pStyle w:val="BodyText"/>
        <w:numPr>
          <w:ilvl w:val="0"/>
          <w:numId w:val="9"/>
        </w:numPr>
        <w:spacing w:before="230"/>
        <w:ind w:right="894"/>
      </w:pPr>
      <w:r>
        <w:t>Follow remaining steps above.</w:t>
      </w:r>
    </w:p>
    <w:p w:rsidR="0061465F" w:rsidRDefault="0061465F" w:rsidP="0061465F">
      <w:pPr>
        <w:pStyle w:val="BodyText"/>
        <w:spacing w:before="230"/>
        <w:ind w:right="894"/>
      </w:pPr>
      <w:r w:rsidRPr="0061465F">
        <w:rPr>
          <w:b/>
        </w:rPr>
        <w:t>R</w:t>
      </w:r>
      <w:r w:rsidR="00973C73" w:rsidRPr="0061465F">
        <w:rPr>
          <w:b/>
        </w:rPr>
        <w:t>ichland County</w:t>
      </w:r>
      <w:r w:rsidR="00973C73">
        <w:t xml:space="preserve"> </w:t>
      </w:r>
    </w:p>
    <w:p w:rsidR="0061465F" w:rsidRDefault="00973C73" w:rsidP="0061465F">
      <w:pPr>
        <w:pStyle w:val="BodyText"/>
        <w:spacing w:before="230"/>
        <w:ind w:right="894"/>
      </w:pPr>
      <w:r>
        <w:t xml:space="preserve">Call for language interpreter by using Language Line at: 1-800-874-9426 </w:t>
      </w:r>
      <w:proofErr w:type="gramStart"/>
      <w:r>
        <w:t>Once</w:t>
      </w:r>
      <w:proofErr w:type="gramEnd"/>
      <w:r>
        <w:t xml:space="preserve"> connected to the Language Line: </w:t>
      </w:r>
    </w:p>
    <w:p w:rsidR="0061465F" w:rsidRDefault="00973C73" w:rsidP="0061465F">
      <w:pPr>
        <w:pStyle w:val="BodyText"/>
        <w:numPr>
          <w:ilvl w:val="0"/>
          <w:numId w:val="10"/>
        </w:numPr>
        <w:spacing w:before="230"/>
        <w:ind w:right="894"/>
      </w:pPr>
      <w:r>
        <w:t xml:space="preserve"> Enter 6 digits client ID:___________ </w:t>
      </w:r>
    </w:p>
    <w:p w:rsidR="0061465F" w:rsidRDefault="00973C73" w:rsidP="0061465F">
      <w:pPr>
        <w:pStyle w:val="BodyText"/>
        <w:numPr>
          <w:ilvl w:val="0"/>
          <w:numId w:val="10"/>
        </w:numPr>
        <w:spacing w:before="230"/>
        <w:ind w:right="894"/>
      </w:pPr>
      <w:r>
        <w:t xml:space="preserve">Press 1 for Spanish and 2 for other language (you will be prompted to say the name of the language you need) </w:t>
      </w:r>
    </w:p>
    <w:p w:rsidR="0061465F" w:rsidRDefault="00973C73" w:rsidP="0061465F">
      <w:pPr>
        <w:pStyle w:val="BodyText"/>
        <w:numPr>
          <w:ilvl w:val="0"/>
          <w:numId w:val="10"/>
        </w:numPr>
        <w:spacing w:before="230"/>
        <w:ind w:right="894"/>
      </w:pPr>
      <w:r>
        <w:t xml:space="preserve">At some point, you will have to enter a 3 digit Access Code:_________ </w:t>
      </w:r>
    </w:p>
    <w:p w:rsidR="0061465F" w:rsidRDefault="00973C73" w:rsidP="0061465F">
      <w:pPr>
        <w:pStyle w:val="BodyText"/>
        <w:numPr>
          <w:ilvl w:val="0"/>
          <w:numId w:val="10"/>
        </w:numPr>
        <w:spacing w:before="230"/>
        <w:ind w:right="894"/>
      </w:pPr>
      <w:r>
        <w:t xml:space="preserve">Let the operator know if you would like to connect to multiple parties </w:t>
      </w:r>
    </w:p>
    <w:p w:rsidR="0061465F" w:rsidRDefault="0061465F" w:rsidP="0061465F">
      <w:pPr>
        <w:pStyle w:val="BodyText"/>
        <w:numPr>
          <w:ilvl w:val="0"/>
          <w:numId w:val="10"/>
        </w:numPr>
        <w:spacing w:before="230"/>
        <w:ind w:right="894"/>
      </w:pPr>
      <w:r>
        <w:t xml:space="preserve">Follow the remaining steps above.  </w:t>
      </w:r>
    </w:p>
    <w:p w:rsidR="0061465F" w:rsidRDefault="0061465F" w:rsidP="0061465F">
      <w:pPr>
        <w:pStyle w:val="BodyText"/>
        <w:spacing w:before="230"/>
        <w:ind w:right="894"/>
      </w:pPr>
      <w:r w:rsidRPr="0061465F">
        <w:rPr>
          <w:b/>
        </w:rPr>
        <w:t>S</w:t>
      </w:r>
      <w:r w:rsidR="00973C73" w:rsidRPr="0061465F">
        <w:rPr>
          <w:b/>
        </w:rPr>
        <w:t>auk County</w:t>
      </w:r>
      <w:r w:rsidR="00973C73">
        <w:t xml:space="preserve"> </w:t>
      </w:r>
    </w:p>
    <w:p w:rsidR="0061465F" w:rsidRDefault="00973C73" w:rsidP="0061465F">
      <w:pPr>
        <w:pStyle w:val="BodyText"/>
        <w:spacing w:before="230"/>
        <w:ind w:right="894"/>
      </w:pPr>
      <w:r>
        <w:t xml:space="preserve">Call for language interpreter by using Language Line at: 1-866-874-3972 </w:t>
      </w:r>
      <w:proofErr w:type="gramStart"/>
      <w:r>
        <w:t>Once</w:t>
      </w:r>
      <w:proofErr w:type="gramEnd"/>
      <w:r>
        <w:t xml:space="preserve"> connected to the Language Line: </w:t>
      </w:r>
    </w:p>
    <w:p w:rsidR="0061465F" w:rsidRDefault="00973C73" w:rsidP="0061465F">
      <w:pPr>
        <w:pStyle w:val="BodyText"/>
        <w:numPr>
          <w:ilvl w:val="0"/>
          <w:numId w:val="11"/>
        </w:numPr>
        <w:spacing w:before="230"/>
        <w:ind w:right="894"/>
      </w:pPr>
      <w:r>
        <w:t xml:space="preserve"> Enter 6 digits client ID: ____________ </w:t>
      </w:r>
    </w:p>
    <w:p w:rsidR="0061465F" w:rsidRDefault="00973C73" w:rsidP="0061465F">
      <w:pPr>
        <w:pStyle w:val="BodyText"/>
        <w:numPr>
          <w:ilvl w:val="0"/>
          <w:numId w:val="11"/>
        </w:numPr>
        <w:spacing w:before="230"/>
        <w:ind w:right="894"/>
      </w:pPr>
      <w:r>
        <w:t xml:space="preserve">Press 1 for Spanish and 2 for other language (you will be prompted to say the name of the language you need) </w:t>
      </w:r>
    </w:p>
    <w:p w:rsidR="0061465F" w:rsidRDefault="00973C73" w:rsidP="0061465F">
      <w:pPr>
        <w:pStyle w:val="BodyText"/>
        <w:numPr>
          <w:ilvl w:val="0"/>
          <w:numId w:val="11"/>
        </w:numPr>
        <w:spacing w:before="230"/>
        <w:ind w:right="894"/>
      </w:pPr>
      <w:r>
        <w:t xml:space="preserve">Brief the interpreter (Let them know you have the client on the phone, or if you need </w:t>
      </w:r>
      <w:r>
        <w:lastRenderedPageBreak/>
        <w:t xml:space="preserve">the interpreter to call them) </w:t>
      </w:r>
    </w:p>
    <w:p w:rsidR="0061465F" w:rsidRDefault="0061465F" w:rsidP="0061465F">
      <w:pPr>
        <w:pStyle w:val="BodyText"/>
        <w:numPr>
          <w:ilvl w:val="0"/>
          <w:numId w:val="11"/>
        </w:numPr>
        <w:spacing w:before="230"/>
        <w:ind w:right="894"/>
      </w:pPr>
      <w:r>
        <w:t>Follow remaining steps above.</w:t>
      </w:r>
    </w:p>
    <w:p w:rsidR="0061465F" w:rsidRDefault="00973C73" w:rsidP="0061465F">
      <w:pPr>
        <w:pStyle w:val="BodyText"/>
        <w:spacing w:before="230"/>
        <w:ind w:right="894"/>
      </w:pPr>
      <w:r w:rsidRPr="0061465F">
        <w:rPr>
          <w:b/>
        </w:rPr>
        <w:t>Sheboygan County</w:t>
      </w:r>
      <w:r>
        <w:t xml:space="preserve"> </w:t>
      </w:r>
    </w:p>
    <w:p w:rsidR="0061465F" w:rsidRDefault="00973C73" w:rsidP="0061465F">
      <w:pPr>
        <w:pStyle w:val="BodyText"/>
        <w:spacing w:before="230"/>
        <w:ind w:right="894"/>
      </w:pPr>
      <w:r>
        <w:t xml:space="preserve">Call for language interpreter by using Language Line at: 1-866-874-3972 </w:t>
      </w:r>
      <w:proofErr w:type="gramStart"/>
      <w:r>
        <w:t>Once</w:t>
      </w:r>
      <w:proofErr w:type="gramEnd"/>
      <w:r>
        <w:t xml:space="preserve"> connected to the Language Line: </w:t>
      </w:r>
    </w:p>
    <w:p w:rsidR="0061465F" w:rsidRDefault="00973C73" w:rsidP="0061465F">
      <w:pPr>
        <w:pStyle w:val="BodyText"/>
        <w:numPr>
          <w:ilvl w:val="0"/>
          <w:numId w:val="12"/>
        </w:numPr>
        <w:spacing w:before="230"/>
        <w:ind w:right="894"/>
      </w:pPr>
      <w:r>
        <w:t xml:space="preserve"> Enter 6 digits client ID: __________ </w:t>
      </w:r>
    </w:p>
    <w:p w:rsidR="0061465F" w:rsidRDefault="00973C73" w:rsidP="0061465F">
      <w:pPr>
        <w:pStyle w:val="BodyText"/>
        <w:numPr>
          <w:ilvl w:val="0"/>
          <w:numId w:val="12"/>
        </w:numPr>
        <w:spacing w:before="230"/>
        <w:ind w:right="894"/>
      </w:pPr>
      <w:r>
        <w:t xml:space="preserve">Press 1 for Spanish and 2 for other language (you will be prompted to say the name of the language you need) </w:t>
      </w:r>
    </w:p>
    <w:p w:rsidR="0061465F" w:rsidRDefault="00973C73" w:rsidP="0061465F">
      <w:pPr>
        <w:pStyle w:val="BodyText"/>
        <w:numPr>
          <w:ilvl w:val="0"/>
          <w:numId w:val="12"/>
        </w:numPr>
        <w:spacing w:before="230"/>
        <w:ind w:right="894"/>
      </w:pPr>
      <w:r>
        <w:t xml:space="preserve">Let the operator know if you would like to connect to multiple parties </w:t>
      </w:r>
    </w:p>
    <w:p w:rsidR="00973C73" w:rsidRDefault="0061465F" w:rsidP="0061465F">
      <w:pPr>
        <w:pStyle w:val="BodyText"/>
        <w:numPr>
          <w:ilvl w:val="0"/>
          <w:numId w:val="12"/>
        </w:numPr>
        <w:spacing w:before="230"/>
        <w:ind w:right="894"/>
      </w:pPr>
      <w:r>
        <w:t>Follow remaining steps above.</w:t>
      </w:r>
    </w:p>
    <w:sectPr w:rsidR="00973C73">
      <w:pgSz w:w="12240" w:h="15840"/>
      <w:pgMar w:top="1360" w:right="6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4CB"/>
    <w:multiLevelType w:val="hybridMultilevel"/>
    <w:tmpl w:val="60B8FC24"/>
    <w:lvl w:ilvl="0" w:tplc="0EFAF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9619B"/>
    <w:multiLevelType w:val="hybridMultilevel"/>
    <w:tmpl w:val="8E48ECA8"/>
    <w:lvl w:ilvl="0" w:tplc="EFA89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3278E"/>
    <w:multiLevelType w:val="hybridMultilevel"/>
    <w:tmpl w:val="DDDA9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B638E"/>
    <w:multiLevelType w:val="hybridMultilevel"/>
    <w:tmpl w:val="5D644C10"/>
    <w:lvl w:ilvl="0" w:tplc="8E88909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8626EC"/>
    <w:multiLevelType w:val="hybridMultilevel"/>
    <w:tmpl w:val="0D4C5F20"/>
    <w:lvl w:ilvl="0" w:tplc="20466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F00BAD"/>
    <w:multiLevelType w:val="hybridMultilevel"/>
    <w:tmpl w:val="5532EB84"/>
    <w:lvl w:ilvl="0" w:tplc="B74C68AC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7EC5E3C">
      <w:start w:val="1"/>
      <w:numFmt w:val="lowerLetter"/>
      <w:lvlText w:val="%2."/>
      <w:lvlJc w:val="left"/>
      <w:pPr>
        <w:ind w:left="16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D0827F8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9E9C73A6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4" w:tplc="277632A8"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5" w:tplc="D9AE8F34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6" w:tplc="5F18B732"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7" w:tplc="7544530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plc="3F1EE5B4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DED4EB7"/>
    <w:multiLevelType w:val="hybridMultilevel"/>
    <w:tmpl w:val="E5908C18"/>
    <w:lvl w:ilvl="0" w:tplc="B3D0C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361DA8"/>
    <w:multiLevelType w:val="hybridMultilevel"/>
    <w:tmpl w:val="ED9AEA00"/>
    <w:lvl w:ilvl="0" w:tplc="D4901E8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587420D2"/>
    <w:multiLevelType w:val="hybridMultilevel"/>
    <w:tmpl w:val="B7B2C5D4"/>
    <w:lvl w:ilvl="0" w:tplc="CBEA5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2B79B8"/>
    <w:multiLevelType w:val="hybridMultilevel"/>
    <w:tmpl w:val="CDE8ED02"/>
    <w:lvl w:ilvl="0" w:tplc="6B1A5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9F023B"/>
    <w:multiLevelType w:val="hybridMultilevel"/>
    <w:tmpl w:val="C3009158"/>
    <w:lvl w:ilvl="0" w:tplc="F29AB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F533F3"/>
    <w:multiLevelType w:val="hybridMultilevel"/>
    <w:tmpl w:val="20A2729A"/>
    <w:lvl w:ilvl="0" w:tplc="DBA4D39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86"/>
    <w:rsid w:val="002E2F7C"/>
    <w:rsid w:val="00361100"/>
    <w:rsid w:val="00517F00"/>
    <w:rsid w:val="005F36A5"/>
    <w:rsid w:val="0061465F"/>
    <w:rsid w:val="0069642E"/>
    <w:rsid w:val="00716E68"/>
    <w:rsid w:val="00946486"/>
    <w:rsid w:val="00973C73"/>
    <w:rsid w:val="00CA0064"/>
    <w:rsid w:val="00E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69E62A-EC73-41E4-97E5-5C008737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"/>
      <w:ind w:left="1757" w:right="175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682</Words>
  <Characters>3891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Gillis, Robyn A.</dc:creator>
  <cp:lastModifiedBy>Van Landingham, Heidi</cp:lastModifiedBy>
  <cp:revision>2</cp:revision>
  <dcterms:created xsi:type="dcterms:W3CDTF">2021-12-09T23:42:00Z</dcterms:created>
  <dcterms:modified xsi:type="dcterms:W3CDTF">2021-12-09T23:42:00Z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2021-12-03T00:00:00Z</vt:filetime>
  </property>
</Properties>
</file>